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C0D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Tartu Heitjate seeriavõistluse V etapp</w:t>
      </w:r>
    </w:p>
    <w:p w14:paraId="00000002" w14:textId="77777777" w:rsidR="000C1C0D" w:rsidRDefault="00000000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28.09.2023, Tamme staadion</w:t>
      </w:r>
    </w:p>
    <w:p w14:paraId="00000003" w14:textId="77777777" w:rsidR="000C1C0D" w:rsidRDefault="000C1C0D"/>
    <w:p w14:paraId="00000004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334"/>
          <w:sz w:val="24"/>
          <w:szCs w:val="24"/>
          <w:u w:val="single"/>
        </w:rPr>
        <w:t>Eesmärk</w:t>
      </w:r>
    </w:p>
    <w:p w14:paraId="00000005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Võistlemisvõimaluste loomine lastele ja noortele kergejõustiklastele. Kergejõustiku ja heitealade populariseerimine Tartu linnas ja maakonnas. </w:t>
      </w:r>
    </w:p>
    <w:p w14:paraId="00000006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334"/>
          <w:sz w:val="24"/>
          <w:szCs w:val="24"/>
          <w:u w:val="single"/>
        </w:rPr>
        <w:t>Aeg ja koht</w:t>
      </w:r>
    </w:p>
    <w:p w14:paraId="00000007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V etapp – 28. september Tartu Tamme staadion</w:t>
      </w:r>
    </w:p>
    <w:p w14:paraId="00000008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334"/>
          <w:sz w:val="24"/>
          <w:szCs w:val="24"/>
          <w:u w:val="single"/>
        </w:rPr>
        <w:t>Vanuseklassid</w:t>
      </w:r>
    </w:p>
    <w:p w14:paraId="00000009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U14 (2010-2011) </w:t>
      </w:r>
    </w:p>
    <w:p w14:paraId="0000000A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U16 (2008-2009)</w:t>
      </w:r>
    </w:p>
    <w:p w14:paraId="0000000B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U18 (2006-2007)</w:t>
      </w:r>
    </w:p>
    <w:p w14:paraId="0000000C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U20 (2004-2005)</w:t>
      </w:r>
    </w:p>
    <w:p w14:paraId="0000000D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334"/>
          <w:sz w:val="24"/>
          <w:szCs w:val="24"/>
        </w:rPr>
      </w:pPr>
      <w:r>
        <w:rPr>
          <w:rFonts w:ascii="Times New Roman" w:eastAsia="Times New Roman" w:hAnsi="Times New Roman" w:cs="Times New Roman"/>
          <w:color w:val="323334"/>
          <w:sz w:val="24"/>
          <w:szCs w:val="24"/>
        </w:rPr>
        <w:t>Täiskasvanud (2003 ja varem sündinud)</w:t>
      </w:r>
    </w:p>
    <w:p w14:paraId="0000000E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color w:val="323334"/>
          <w:sz w:val="24"/>
          <w:szCs w:val="24"/>
          <w:u w:val="single"/>
        </w:rPr>
        <w:t>Registreerimine</w:t>
      </w:r>
    </w:p>
    <w:p w14:paraId="0000000F" w14:textId="6CDAE311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323334"/>
          <w:sz w:val="24"/>
          <w:szCs w:val="24"/>
        </w:rPr>
        <w:t>Eelregistreerimine eelneva päeva kella 17.00-ks  </w:t>
      </w:r>
      <w:hyperlink r:id="rId5">
        <w:r>
          <w:rPr>
            <w:rFonts w:ascii="Quattrocento Sans" w:eastAsia="Quattrocento Sans" w:hAnsi="Quattrocento Sans" w:cs="Quattrocento Sans"/>
            <w:color w:val="00539C"/>
            <w:sz w:val="24"/>
            <w:szCs w:val="24"/>
          </w:rPr>
          <w:t>https://tartukalev.ee/voistlused-ja-uritused/tartu-heitjate-seeriavoistlus</w:t>
        </w:r>
      </w:hyperlink>
      <w:r>
        <w:rPr>
          <w:rFonts w:ascii="Quattrocento Sans" w:eastAsia="Quattrocento Sans" w:hAnsi="Quattrocento Sans" w:cs="Quattrocento Sans"/>
          <w:color w:val="323334"/>
          <w:sz w:val="24"/>
          <w:szCs w:val="24"/>
        </w:rPr>
        <w:t> või e-postil </w:t>
      </w:r>
      <w:hyperlink r:id="rId6" w:history="1">
        <w:r w:rsidR="00F55CF3" w:rsidRPr="00C200F7">
          <w:rPr>
            <w:rStyle w:val="Hyperlink"/>
            <w:rFonts w:ascii="Quattrocento Sans" w:eastAsia="Quattrocento Sans" w:hAnsi="Quattrocento Sans" w:cs="Quattrocento Sans"/>
            <w:sz w:val="24"/>
            <w:szCs w:val="24"/>
          </w:rPr>
          <w:t>kaire.nurja@tartukalev.ee</w:t>
        </w:r>
      </w:hyperlink>
    </w:p>
    <w:p w14:paraId="00000010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color w:val="323334"/>
          <w:sz w:val="24"/>
          <w:szCs w:val="24"/>
          <w:u w:val="single"/>
        </w:rPr>
        <w:t>Osalustasu</w:t>
      </w:r>
    </w:p>
    <w:p w14:paraId="00000011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  <w:sz w:val="24"/>
          <w:szCs w:val="24"/>
        </w:rPr>
      </w:pPr>
      <w:sdt>
        <w:sdtPr>
          <w:tag w:val="goog_rdk_0"/>
          <w:id w:val="-1728145144"/>
        </w:sdtPr>
        <w:sdtContent>
          <w:r>
            <w:rPr>
              <w:rFonts w:ascii="PT Sans" w:eastAsia="PT Sans" w:hAnsi="PT Sans" w:cs="PT Sans"/>
              <w:color w:val="323334"/>
              <w:sz w:val="24"/>
              <w:szCs w:val="24"/>
            </w:rPr>
            <w:t>Osalustasu U14-U20 vanused 5€, täiskasvanud 7€. Tasumine registreerimispunktis! Võimalusel võtta kaasa täpne raha. </w:t>
          </w:r>
        </w:sdtContent>
      </w:sdt>
    </w:p>
    <w:p w14:paraId="00000012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color w:val="323334"/>
          <w:sz w:val="24"/>
          <w:szCs w:val="24"/>
          <w:u w:val="single"/>
        </w:rPr>
        <w:t>Autasustamine</w:t>
      </w:r>
    </w:p>
    <w:p w14:paraId="00000013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  <w:sz w:val="24"/>
          <w:szCs w:val="24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color w:val="323334"/>
          <w:sz w:val="24"/>
          <w:szCs w:val="24"/>
        </w:rPr>
        <w:t>Igal etapil autasustatakse iga vanuseklassi I koha saajat diplomi ja meenega.</w:t>
      </w:r>
    </w:p>
    <w:p w14:paraId="00000014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</w:rPr>
      </w:pPr>
      <w:r>
        <w:rPr>
          <w:rFonts w:ascii="Quattrocento Sans" w:eastAsia="Quattrocento Sans" w:hAnsi="Quattrocento Sans" w:cs="Quattrocento Sans"/>
          <w:b/>
          <w:color w:val="323334"/>
          <w:u w:val="single"/>
        </w:rPr>
        <w:t>Korraldaja</w:t>
      </w:r>
    </w:p>
    <w:p w14:paraId="00000015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</w:rPr>
      </w:pPr>
      <w:r>
        <w:rPr>
          <w:rFonts w:ascii="Quattrocento Sans" w:eastAsia="Quattrocento Sans" w:hAnsi="Quattrocento Sans" w:cs="Quattrocento Sans"/>
          <w:color w:val="323334"/>
        </w:rPr>
        <w:t>Tartu Spordiselts Kalev</w:t>
      </w:r>
    </w:p>
    <w:p w14:paraId="00000016" w14:textId="77777777" w:rsidR="000C1C0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Quattrocento Sans" w:eastAsia="Quattrocento Sans" w:hAnsi="Quattrocento Sans" w:cs="Quattrocento Sans"/>
          <w:color w:val="323334"/>
        </w:rPr>
      </w:pPr>
      <w:r>
        <w:rPr>
          <w:rFonts w:ascii="Quattrocento Sans" w:eastAsia="Quattrocento Sans" w:hAnsi="Quattrocento Sans" w:cs="Quattrocento Sans"/>
          <w:color w:val="323334"/>
        </w:rPr>
        <w:t>Peakohtunik: Madis Paju, tel +372 5611 1670</w:t>
      </w:r>
    </w:p>
    <w:p w14:paraId="00000017" w14:textId="77777777" w:rsidR="000C1C0D" w:rsidRDefault="000C1C0D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18" w14:textId="77777777" w:rsidR="000C1C0D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br w:type="page"/>
      </w:r>
    </w:p>
    <w:p w14:paraId="00000019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AJAKAVA</w:t>
      </w:r>
    </w:p>
    <w:p w14:paraId="0000001A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16:00 P U14-P U18 odavise</w:t>
      </w:r>
    </w:p>
    <w:p w14:paraId="0000001B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16:00 N U14- N kettaheide</w:t>
      </w:r>
    </w:p>
    <w:p w14:paraId="0000001C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17:00 P U14-P U18 kuulitõuge</w:t>
      </w:r>
    </w:p>
    <w:p w14:paraId="0000001D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17:00 T U14-N odavise</w:t>
      </w:r>
    </w:p>
    <w:p w14:paraId="0000001E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17:00 M U20-M kettaheide</w:t>
      </w:r>
    </w:p>
    <w:p w14:paraId="0000001F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18:00  M U20-M odavise</w:t>
      </w:r>
    </w:p>
    <w:p w14:paraId="00000020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18:00 P U14- P U18 kettaheide</w:t>
      </w:r>
    </w:p>
    <w:p w14:paraId="00000021" w14:textId="77777777" w:rsidR="000C1C0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18:00 T U14- N + M U20-M kuulitõuge</w:t>
      </w:r>
    </w:p>
    <w:p w14:paraId="00000022" w14:textId="77777777" w:rsidR="000C1C0D" w:rsidRDefault="000C1C0D">
      <w:pPr>
        <w:spacing w:line="360" w:lineRule="auto"/>
        <w:rPr>
          <w:rFonts w:ascii="Times New Roman" w:eastAsia="Times New Roman" w:hAnsi="Times New Roman" w:cs="Times New Roman"/>
        </w:rPr>
      </w:pPr>
    </w:p>
    <w:sectPr w:rsidR="000C1C0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0D"/>
    <w:rsid w:val="000C1C0D"/>
    <w:rsid w:val="00F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BC2A95"/>
  <w15:docId w15:val="{94F5459D-1E59-B94A-9BC6-C92C670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6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5666D0"/>
    <w:rPr>
      <w:b/>
      <w:bCs/>
    </w:rPr>
  </w:style>
  <w:style w:type="character" w:styleId="Hyperlink">
    <w:name w:val="Hyperlink"/>
    <w:basedOn w:val="DefaultParagraphFont"/>
    <w:uiPriority w:val="99"/>
    <w:unhideWhenUsed/>
    <w:rsid w:val="005666D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5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ire.nurja@tartukalev.ee" TargetMode="External"/><Relationship Id="rId5" Type="http://schemas.openxmlformats.org/officeDocument/2006/relationships/hyperlink" Target="https://tartukalev.ee/voistlused-ja-uritused/tartu-heitjate-seeriavoist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GqnOGUjG0manaYZdFMFObzlTbQ==">CgMxLjAaJwoBMBIiCiAIB0IcChFRdWF0dHJvY2VudG8gU2FucxIHUFQgU2FuczIIaC5namRneHM4AHIhMUdHa09MMTBUZkJfd0Vid0l4SXRBaHp6Vl9pUFVyRjNY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Paju</dc:creator>
  <cp:lastModifiedBy>kaire.nurja@tartukalev.ee</cp:lastModifiedBy>
  <cp:revision>2</cp:revision>
  <dcterms:created xsi:type="dcterms:W3CDTF">2023-09-24T08:41:00Z</dcterms:created>
  <dcterms:modified xsi:type="dcterms:W3CDTF">2023-09-24T08:41:00Z</dcterms:modified>
</cp:coreProperties>
</file>